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AE" w:rsidRPr="009A7CAE" w:rsidRDefault="009A7CAE" w:rsidP="009A7CAE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</w:pPr>
      <w:r w:rsidRPr="009A7CAE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>Логопедические кроссворды</w:t>
      </w:r>
    </w:p>
    <w:p w:rsidR="009A7CAE" w:rsidRPr="009A7CAE" w:rsidRDefault="009A7CAE" w:rsidP="009A7CAE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A7C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Хочу предложить вашему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вниманию несколько кроссвордов, </w:t>
      </w:r>
      <w:r w:rsidRPr="009A7C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используемых на логопедических занятиях с детьми. </w:t>
      </w:r>
    </w:p>
    <w:p w:rsidR="009A7CAE" w:rsidRPr="009A7CAE" w:rsidRDefault="009A7CAE" w:rsidP="009A7CAE">
      <w:pPr>
        <w:pBdr>
          <w:left w:val="single" w:sz="12" w:space="3" w:color="2D8014"/>
        </w:pBdr>
        <w:shd w:val="clear" w:color="auto" w:fill="D0EBBE"/>
        <w:spacing w:before="180"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A7C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Логопедический кроссворд по теме "Предметы"</w:t>
      </w:r>
    </w:p>
    <w:p w:rsidR="009A7CAE" w:rsidRPr="009A7CAE" w:rsidRDefault="009A7CAE" w:rsidP="009A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00"/>
        <w:gridCol w:w="195"/>
      </w:tblGrid>
      <w:tr w:rsidR="009A7CAE" w:rsidRPr="009A7CAE" w:rsidTr="009A7CAE">
        <w:trPr>
          <w:trHeight w:val="1215"/>
        </w:trPr>
        <w:tc>
          <w:tcPr>
            <w:tcW w:w="7605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7CAE" w:rsidRPr="009A7CAE" w:rsidRDefault="009A7CAE" w:rsidP="009A7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991225" cy="7810500"/>
                  <wp:effectExtent l="19050" t="0" r="9525" b="0"/>
                  <wp:docPr id="1" name="Рисунок 1" descr="кроссворд по логопедии">
                    <a:hlinkClick xmlns:a="http://schemas.openxmlformats.org/drawingml/2006/main" r:id="rId4" tooltip="&quot;Логопедический кроссворд по теме: Предмет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оссворд по логопедии">
                            <a:hlinkClick r:id="rId4" tooltip="&quot;Логопедический кроссворд по теме: Предмет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1225" cy="781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7CAE" w:rsidRP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7CAE" w:rsidRPr="009A7CAE" w:rsidTr="009A7CAE">
        <w:trPr>
          <w:trHeight w:val="219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7CAE" w:rsidRPr="009A7CAE" w:rsidRDefault="009A7CAE" w:rsidP="009A7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7CAE" w:rsidRP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A7CAE" w:rsidRPr="009A7CAE" w:rsidRDefault="009A7CAE" w:rsidP="009A7CAE">
      <w:pPr>
        <w:pBdr>
          <w:left w:val="single" w:sz="12" w:space="3" w:color="2D8014"/>
        </w:pBdr>
        <w:shd w:val="clear" w:color="auto" w:fill="D0EBBE"/>
        <w:spacing w:before="180"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A7C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Логопедический кроссворд по теме "Синонимы"</w:t>
      </w:r>
    </w:p>
    <w:tbl>
      <w:tblPr>
        <w:tblW w:w="98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0"/>
        <w:gridCol w:w="300"/>
      </w:tblGrid>
      <w:tr w:rsidR="009A7CAE" w:rsidRPr="009A7CAE" w:rsidTr="009A7CAE">
        <w:trPr>
          <w:trHeight w:val="1245"/>
        </w:trPr>
        <w:tc>
          <w:tcPr>
            <w:tcW w:w="7620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7CAE" w:rsidRPr="009A7CAE" w:rsidRDefault="009A7CAE" w:rsidP="009A7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934075" cy="3409950"/>
                  <wp:effectExtent l="19050" t="0" r="9525" b="0"/>
                  <wp:docPr id="3" name="Рисунок 3" descr="кроссворд синонимы по логопедии">
                    <a:hlinkClick xmlns:a="http://schemas.openxmlformats.org/drawingml/2006/main" r:id="rId6" tooltip="&quot;Логопедический кроссворд по теме: Синоним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россворд синонимы по логопедии">
                            <a:hlinkClick r:id="rId6" tooltip="&quot;Логопедический кроссворд по теме: Синоним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340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7CAE" w:rsidRP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7CAE" w:rsidRPr="009A7CAE" w:rsidTr="009A7CAE">
        <w:trPr>
          <w:trHeight w:val="18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7CAE" w:rsidRPr="009A7CAE" w:rsidRDefault="009A7CAE" w:rsidP="009A7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7CAE" w:rsidRP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A7CAE" w:rsidRDefault="009A7CAE" w:rsidP="009A7CAE">
      <w:pPr>
        <w:pBdr>
          <w:left w:val="single" w:sz="12" w:space="3" w:color="2D8014"/>
        </w:pBdr>
        <w:shd w:val="clear" w:color="auto" w:fill="D0EBBE"/>
        <w:spacing w:before="180"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98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60"/>
        <w:gridCol w:w="180"/>
      </w:tblGrid>
      <w:tr w:rsidR="009A7CAE" w:rsidRPr="009A7CAE" w:rsidTr="009A7CAE">
        <w:trPr>
          <w:trHeight w:val="1035"/>
        </w:trPr>
        <w:tc>
          <w:tcPr>
            <w:tcW w:w="7777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7CAE" w:rsidRPr="009A7CAE" w:rsidRDefault="009A7CAE" w:rsidP="009A7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038850" cy="5029200"/>
                  <wp:effectExtent l="19050" t="0" r="0" b="0"/>
                  <wp:docPr id="5" name="Рисунок 5" descr="кроссворд антонимы по логопедии">
                    <a:hlinkClick xmlns:a="http://schemas.openxmlformats.org/drawingml/2006/main" r:id="rId8" tooltip="&quot;Логопедический кроссворд по теме: Антоним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россворд антонимы по логопедии">
                            <a:hlinkClick r:id="rId8" tooltip="&quot;Логопедический кроссворд по теме: Антоним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0" cy="502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A7CAE" w:rsidRP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7CAE" w:rsidRPr="009A7CAE" w:rsidTr="009A7CAE">
        <w:trPr>
          <w:trHeight w:val="13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7CAE" w:rsidRPr="009A7CAE" w:rsidRDefault="009A7CAE" w:rsidP="009A7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7CAE" w:rsidRPr="009A7CAE" w:rsidRDefault="009A7CAE" w:rsidP="009A7C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A7CAE" w:rsidRPr="009A7CAE" w:rsidRDefault="009A7CAE" w:rsidP="009A7CAE">
      <w:pPr>
        <w:pBdr>
          <w:left w:val="single" w:sz="12" w:space="3" w:color="2D8014"/>
        </w:pBdr>
        <w:shd w:val="clear" w:color="auto" w:fill="D0EBBE"/>
        <w:spacing w:before="180"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A7CA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Логопедический кроссворд</w:t>
      </w:r>
    </w:p>
    <w:tbl>
      <w:tblPr>
        <w:tblW w:w="98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55"/>
      </w:tblGrid>
      <w:tr w:rsidR="009A7CAE" w:rsidRPr="009A7CAE" w:rsidTr="00C57E0A">
        <w:trPr>
          <w:trHeight w:val="509"/>
        </w:trPr>
        <w:tc>
          <w:tcPr>
            <w:tcW w:w="9855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7CAE" w:rsidRPr="009A7CAE" w:rsidRDefault="009A7CAE" w:rsidP="009A7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819775" cy="3943350"/>
                  <wp:effectExtent l="19050" t="0" r="9525" b="0"/>
                  <wp:docPr id="9" name="Рисунок 9" descr="кроссворд по логопедии">
                    <a:hlinkClick xmlns:a="http://schemas.openxmlformats.org/drawingml/2006/main" r:id="rId10" tooltip="&quot;Логопедический кроссворд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россворд по логопедии">
                            <a:hlinkClick r:id="rId10" tooltip="&quot;Логопедический кроссворд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775" cy="394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CAE" w:rsidRPr="009A7CAE" w:rsidTr="009A7CAE">
        <w:trPr>
          <w:trHeight w:val="243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7CAE" w:rsidRPr="009A7CAE" w:rsidRDefault="009A7CAE" w:rsidP="009A7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57E0A" w:rsidRDefault="00C57E0A"/>
    <w:p w:rsidR="00C57E0A" w:rsidRDefault="00C57E0A">
      <w:pPr>
        <w:rPr>
          <w:rStyle w:val="a8"/>
          <w:rFonts w:ascii="inherit" w:hAnsi="inherit" w:cs="Arial"/>
          <w:color w:val="FF00FF"/>
          <w:sz w:val="26"/>
          <w:szCs w:val="26"/>
          <w:bdr w:val="none" w:sz="0" w:space="0" w:color="auto" w:frame="1"/>
        </w:rPr>
      </w:pPr>
      <w:hyperlink r:id="rId12" w:history="1">
        <w:r>
          <w:rPr>
            <w:rStyle w:val="a4"/>
            <w:rFonts w:ascii="Arial" w:hAnsi="Arial" w:cs="Arial"/>
            <w:b/>
            <w:bCs/>
            <w:color w:val="FF00FF"/>
            <w:sz w:val="26"/>
            <w:szCs w:val="26"/>
            <w:bdr w:val="none" w:sz="0" w:space="0" w:color="auto" w:frame="1"/>
          </w:rPr>
          <w:t>http://logopedushka.ru</w:t>
        </w:r>
      </w:hyperlink>
    </w:p>
    <w:p w:rsidR="00C57E0A" w:rsidRDefault="00C57E0A"/>
    <w:sectPr w:rsidR="00C57E0A" w:rsidSect="005B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CAE"/>
    <w:rsid w:val="005B1293"/>
    <w:rsid w:val="009A7CAE"/>
    <w:rsid w:val="00C57E0A"/>
    <w:rsid w:val="00F6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93"/>
  </w:style>
  <w:style w:type="paragraph" w:styleId="1">
    <w:name w:val="heading 1"/>
    <w:basedOn w:val="a"/>
    <w:link w:val="10"/>
    <w:uiPriority w:val="9"/>
    <w:qFormat/>
    <w:rsid w:val="009A7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1">
    <w:name w:val="marker1"/>
    <w:basedOn w:val="a"/>
    <w:rsid w:val="009A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7C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CA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57E0A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57E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ed18.ru/logopedist/biktasheva-galina/mini-logopedicheskiye-krossvordy-3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logopedushk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ped18.ru/logopedist/biktasheva-galina/mini-logopedicheskiye-krossvordy-2-print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logoped18.ru/logopedist/biktasheva-galina/mini-logopedicheskiye-krossvordy-5-print.jpg" TargetMode="External"/><Relationship Id="rId4" Type="http://schemas.openxmlformats.org/officeDocument/2006/relationships/hyperlink" Target="http://logoped18.ru/logopedist/biktasheva-galina/mini-logopedicheskiye-krossvordy-1-print.jpg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4</cp:revision>
  <dcterms:created xsi:type="dcterms:W3CDTF">2015-12-12T13:47:00Z</dcterms:created>
  <dcterms:modified xsi:type="dcterms:W3CDTF">2021-09-22T15:53:00Z</dcterms:modified>
</cp:coreProperties>
</file>